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Bug Match 2</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see how you fare in the ever-popular sequel Bug Match 2? If so, why wait any longer to get started? In Bug Match 2, you need to play against the clock, put your skills to the test to earn bonuses and see if you can unlock new and increasingly-challenging levels. The match 3 game has proved just as popular as its predecessor and is being enjoyed by avid gamers across the world. Why not start playing Bug Match 2 online right now and see if you have what it takes to taste victory?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